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7E" w:rsidRPr="00594CA3" w:rsidRDefault="000E0F7E" w:rsidP="00D65983">
      <w:pPr>
        <w:tabs>
          <w:tab w:val="left" w:pos="993"/>
        </w:tabs>
        <w:rPr>
          <w:b/>
          <w:sz w:val="28"/>
          <w:szCs w:val="28"/>
        </w:rPr>
      </w:pPr>
      <w:r w:rsidRPr="00D65983">
        <w:rPr>
          <w:sz w:val="24"/>
          <w:szCs w:val="24"/>
        </w:rPr>
        <w:t xml:space="preserve">            </w:t>
      </w:r>
      <w:r w:rsidRPr="00594CA3">
        <w:rPr>
          <w:sz w:val="28"/>
          <w:szCs w:val="28"/>
        </w:rPr>
        <w:t xml:space="preserve">                            </w:t>
      </w:r>
      <w:r w:rsidRPr="00594CA3">
        <w:rPr>
          <w:b/>
          <w:sz w:val="28"/>
          <w:szCs w:val="28"/>
        </w:rPr>
        <w:t>Уважаемые депутаты т приглашенные</w:t>
      </w:r>
      <w:proofErr w:type="gramStart"/>
      <w:r w:rsidRPr="00594CA3">
        <w:rPr>
          <w:b/>
          <w:sz w:val="28"/>
          <w:szCs w:val="28"/>
        </w:rPr>
        <w:t xml:space="preserve"> !</w:t>
      </w:r>
      <w:proofErr w:type="gramEnd"/>
    </w:p>
    <w:p w:rsidR="000E0F7E" w:rsidRPr="00594CA3" w:rsidRDefault="000E0F7E">
      <w:pPr>
        <w:rPr>
          <w:sz w:val="28"/>
          <w:szCs w:val="28"/>
        </w:rPr>
      </w:pPr>
      <w:r w:rsidRPr="00594CA3">
        <w:rPr>
          <w:sz w:val="28"/>
          <w:szCs w:val="28"/>
        </w:rPr>
        <w:t>Традиционно раз в год мы проводим отчет о работе администрации СП, оцениваем достигнутые результаты, выявляем существующее проблемы и определяем основные задачи и направления нашей деятельности на 2015 год.</w:t>
      </w:r>
    </w:p>
    <w:p w:rsidR="000E0F7E" w:rsidRPr="00594CA3" w:rsidRDefault="000E0F7E">
      <w:pPr>
        <w:rPr>
          <w:sz w:val="28"/>
          <w:szCs w:val="28"/>
        </w:rPr>
      </w:pPr>
      <w:r w:rsidRPr="00594CA3">
        <w:rPr>
          <w:sz w:val="28"/>
          <w:szCs w:val="28"/>
        </w:rPr>
        <w:t xml:space="preserve">       Администрацией СП обеспечивалась законотворческая  деятельность. Сотрудниками администрации разрабатывались нормативные и прочие правовые </w:t>
      </w:r>
      <w:proofErr w:type="gramStart"/>
      <w:r w:rsidRPr="00594CA3">
        <w:rPr>
          <w:sz w:val="28"/>
          <w:szCs w:val="28"/>
        </w:rPr>
        <w:t>акты</w:t>
      </w:r>
      <w:proofErr w:type="gramEnd"/>
      <w:r w:rsidRPr="00594CA3">
        <w:rPr>
          <w:sz w:val="28"/>
          <w:szCs w:val="28"/>
        </w:rPr>
        <w:t xml:space="preserve"> которые предлагались вниманию депутатов на утверждение.</w:t>
      </w:r>
    </w:p>
    <w:p w:rsidR="000E0F7E" w:rsidRPr="00594CA3" w:rsidRDefault="000E0F7E">
      <w:pPr>
        <w:rPr>
          <w:sz w:val="28"/>
          <w:szCs w:val="28"/>
        </w:rPr>
      </w:pPr>
      <w:r w:rsidRPr="00594CA3">
        <w:rPr>
          <w:sz w:val="28"/>
          <w:szCs w:val="28"/>
        </w:rPr>
        <w:t xml:space="preserve">  За 2014  год Администрацией  и Главой СП  было утверждено: 35 постановлений ,12 распоряжения по основной деятельности.</w:t>
      </w:r>
    </w:p>
    <w:p w:rsidR="000E0F7E" w:rsidRPr="00594CA3" w:rsidRDefault="000E0F7E">
      <w:pPr>
        <w:rPr>
          <w:sz w:val="28"/>
          <w:szCs w:val="28"/>
        </w:rPr>
      </w:pPr>
      <w:r w:rsidRPr="00594CA3">
        <w:rPr>
          <w:sz w:val="28"/>
          <w:szCs w:val="28"/>
        </w:rPr>
        <w:t xml:space="preserve">   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 расположенными на нем строениями и сооружениями. Выданы 35 выписок из </w:t>
      </w:r>
      <w:proofErr w:type="spellStart"/>
      <w:r w:rsidRPr="00594CA3">
        <w:rPr>
          <w:sz w:val="28"/>
          <w:szCs w:val="28"/>
        </w:rPr>
        <w:t>похозяйственных</w:t>
      </w:r>
      <w:proofErr w:type="spellEnd"/>
      <w:r w:rsidRPr="00594CA3">
        <w:rPr>
          <w:sz w:val="28"/>
          <w:szCs w:val="28"/>
        </w:rPr>
        <w:t xml:space="preserve"> книг. 714 справок принадлежности объектов недвижимости в нотариальную контору о совместном проживании, о составе семьи, наличие скота и птицы в ЛПХ, об иждивении и другие.</w:t>
      </w:r>
    </w:p>
    <w:p w:rsidR="000E0F7E" w:rsidRPr="00594CA3" w:rsidRDefault="000E0F7E">
      <w:pPr>
        <w:rPr>
          <w:sz w:val="28"/>
          <w:szCs w:val="28"/>
        </w:rPr>
      </w:pPr>
      <w:r w:rsidRPr="00594CA3">
        <w:rPr>
          <w:sz w:val="28"/>
          <w:szCs w:val="28"/>
        </w:rPr>
        <w:t xml:space="preserve">  </w:t>
      </w:r>
      <w:proofErr w:type="gramStart"/>
      <w:r w:rsidRPr="00594CA3">
        <w:rPr>
          <w:sz w:val="28"/>
          <w:szCs w:val="28"/>
        </w:rPr>
        <w:t>Переходя к отчету об использовании финансовых средств бюджета СП в 2014 году могу</w:t>
      </w:r>
      <w:proofErr w:type="gramEnd"/>
      <w:r w:rsidRPr="00594CA3">
        <w:rPr>
          <w:sz w:val="28"/>
          <w:szCs w:val="28"/>
        </w:rPr>
        <w:t xml:space="preserve"> сообщить следующее: Одной из важнейших задач муниципальной реформы является обеспечение финансовой самодеятельности муниципального образования</w:t>
      </w:r>
      <w:proofErr w:type="gramStart"/>
      <w:r w:rsidRPr="00594CA3">
        <w:rPr>
          <w:sz w:val="28"/>
          <w:szCs w:val="28"/>
        </w:rPr>
        <w:t xml:space="preserve"> .</w:t>
      </w:r>
      <w:proofErr w:type="gramEnd"/>
    </w:p>
    <w:p w:rsidR="000E0F7E" w:rsidRPr="00594CA3" w:rsidRDefault="000E0F7E">
      <w:pPr>
        <w:rPr>
          <w:sz w:val="28"/>
          <w:szCs w:val="28"/>
        </w:rPr>
      </w:pPr>
      <w:r w:rsidRPr="00594CA3">
        <w:rPr>
          <w:sz w:val="28"/>
          <w:szCs w:val="28"/>
        </w:rPr>
        <w:t xml:space="preserve">  В 2014 году администрацией СП продолжила работу по актуализации налоговой базы в </w:t>
      </w:r>
      <w:proofErr w:type="spellStart"/>
      <w:r w:rsidRPr="00594CA3">
        <w:rPr>
          <w:sz w:val="28"/>
          <w:szCs w:val="28"/>
        </w:rPr>
        <w:t>вчасти</w:t>
      </w:r>
      <w:proofErr w:type="spellEnd"/>
      <w:r w:rsidRPr="00594CA3">
        <w:rPr>
          <w:sz w:val="28"/>
          <w:szCs w:val="28"/>
        </w:rPr>
        <w:t xml:space="preserve"> уточнения отдельных земельных участков и данных об их правообладателях. Бюджет СП на 2014 год был сформирован следующим образом: </w:t>
      </w:r>
    </w:p>
    <w:p w:rsidR="000E0F7E" w:rsidRPr="00594CA3" w:rsidRDefault="000E0F7E">
      <w:pPr>
        <w:rPr>
          <w:sz w:val="28"/>
          <w:szCs w:val="28"/>
        </w:rPr>
      </w:pPr>
      <w:r w:rsidRPr="00594CA3">
        <w:rPr>
          <w:sz w:val="28"/>
          <w:szCs w:val="28"/>
        </w:rPr>
        <w:t xml:space="preserve">В целях погашения </w:t>
      </w:r>
      <w:proofErr w:type="gramStart"/>
      <w:r w:rsidRPr="00594CA3">
        <w:rPr>
          <w:sz w:val="28"/>
          <w:szCs w:val="28"/>
        </w:rPr>
        <w:t>образовывается недоимки по налогам и улучшение собираемости платежей во все уровни бюджетной системы и внебюджетные  фонды    в 2014 году было</w:t>
      </w:r>
      <w:proofErr w:type="gramEnd"/>
      <w:r w:rsidRPr="00594CA3">
        <w:rPr>
          <w:sz w:val="28"/>
          <w:szCs w:val="28"/>
        </w:rPr>
        <w:t xml:space="preserve"> проведено заседание координационного совета, возглавляемого Главой СП  </w:t>
      </w:r>
    </w:p>
    <w:p w:rsidR="000E0F7E" w:rsidRPr="00594CA3" w:rsidRDefault="000E0F7E">
      <w:pPr>
        <w:rPr>
          <w:sz w:val="28"/>
          <w:szCs w:val="28"/>
        </w:rPr>
      </w:pPr>
      <w:r w:rsidRPr="00594CA3">
        <w:rPr>
          <w:sz w:val="28"/>
          <w:szCs w:val="28"/>
        </w:rPr>
        <w:t>Существенная работа проведена за отчетный период в сф</w:t>
      </w:r>
      <w:r>
        <w:rPr>
          <w:sz w:val="28"/>
          <w:szCs w:val="28"/>
        </w:rPr>
        <w:t xml:space="preserve">ере ЖКХ. Замена кровли дома №3 </w:t>
      </w:r>
      <w:r w:rsidRPr="00594CA3">
        <w:rPr>
          <w:sz w:val="28"/>
          <w:szCs w:val="28"/>
        </w:rPr>
        <w:t xml:space="preserve"> по </w:t>
      </w:r>
      <w:proofErr w:type="spellStart"/>
      <w:r w:rsidRPr="00594CA3">
        <w:rPr>
          <w:sz w:val="28"/>
          <w:szCs w:val="28"/>
        </w:rPr>
        <w:t>ул</w:t>
      </w:r>
      <w:proofErr w:type="spellEnd"/>
      <w:proofErr w:type="gramStart"/>
      <w:r w:rsidRPr="00594CA3">
        <w:rPr>
          <w:sz w:val="28"/>
          <w:szCs w:val="28"/>
        </w:rPr>
        <w:t xml:space="preserve"> .</w:t>
      </w:r>
      <w:proofErr w:type="gramEnd"/>
      <w:r w:rsidRPr="00594CA3">
        <w:rPr>
          <w:sz w:val="28"/>
          <w:szCs w:val="28"/>
        </w:rPr>
        <w:t xml:space="preserve"> Нефтяников </w:t>
      </w:r>
      <w:r>
        <w:rPr>
          <w:sz w:val="28"/>
          <w:szCs w:val="28"/>
        </w:rPr>
        <w:t xml:space="preserve"> на сумму 191483 </w:t>
      </w:r>
      <w:proofErr w:type="spellStart"/>
      <w:r>
        <w:rPr>
          <w:sz w:val="28"/>
          <w:szCs w:val="28"/>
        </w:rPr>
        <w:t>рублей</w:t>
      </w:r>
      <w:r w:rsidRPr="00594CA3">
        <w:rPr>
          <w:sz w:val="28"/>
          <w:szCs w:val="28"/>
        </w:rPr>
        <w:t>,капитальный</w:t>
      </w:r>
      <w:proofErr w:type="spellEnd"/>
      <w:r w:rsidRPr="00594CA3">
        <w:rPr>
          <w:sz w:val="28"/>
          <w:szCs w:val="28"/>
        </w:rPr>
        <w:t xml:space="preserve"> ремонт отопительной системы дома №18 по ул. </w:t>
      </w:r>
      <w:proofErr w:type="spellStart"/>
      <w:r w:rsidRPr="00594CA3">
        <w:rPr>
          <w:sz w:val="28"/>
          <w:szCs w:val="28"/>
        </w:rPr>
        <w:t>Галимовых</w:t>
      </w:r>
      <w:proofErr w:type="spellEnd"/>
      <w:r w:rsidRPr="00594CA3">
        <w:rPr>
          <w:sz w:val="28"/>
          <w:szCs w:val="28"/>
        </w:rPr>
        <w:t xml:space="preserve"> ,на сумму: </w:t>
      </w:r>
      <w:r>
        <w:rPr>
          <w:sz w:val="28"/>
          <w:szCs w:val="28"/>
        </w:rPr>
        <w:t>413,517,20 рублей</w:t>
      </w:r>
      <w:r w:rsidRPr="00594CA3">
        <w:rPr>
          <w:sz w:val="28"/>
          <w:szCs w:val="28"/>
        </w:rPr>
        <w:t xml:space="preserve"> Коллектив ЖКХ у нас не большой , свои обязанности по обслуживанию населения выполняет исправно, 2014 году вышли без аварий, </w:t>
      </w:r>
      <w:r w:rsidRPr="00594CA3">
        <w:rPr>
          <w:sz w:val="28"/>
          <w:szCs w:val="28"/>
        </w:rPr>
        <w:lastRenderedPageBreak/>
        <w:t>инженерные коммуникации работали в норме. Возникшие небольшие проблемы быстро и своевременно устранились. Водоснабжением занимается « Водоканал» и по водоснабжение больших проблем не возникали. В феврале месяце заканчивается подготовка документации по уличному водопроводу и в дальнейшем собираемся передавать через аукциона облуживание</w:t>
      </w:r>
      <w:proofErr w:type="gramStart"/>
      <w:r w:rsidRPr="00594CA3">
        <w:rPr>
          <w:sz w:val="28"/>
          <w:szCs w:val="28"/>
        </w:rPr>
        <w:t xml:space="preserve"> .</w:t>
      </w:r>
      <w:proofErr w:type="gramEnd"/>
      <w:r w:rsidRPr="00594CA3">
        <w:rPr>
          <w:sz w:val="28"/>
          <w:szCs w:val="28"/>
        </w:rPr>
        <w:t xml:space="preserve"> По уличному водопроводу очень много проблем, трубы ржавые, постоянно требует ремонта. Пока </w:t>
      </w:r>
      <w:proofErr w:type="gramStart"/>
      <w:r w:rsidRPr="00594CA3">
        <w:rPr>
          <w:sz w:val="28"/>
          <w:szCs w:val="28"/>
        </w:rPr>
        <w:t>справились своими силами тратя</w:t>
      </w:r>
      <w:proofErr w:type="gramEnd"/>
      <w:r w:rsidRPr="00594CA3">
        <w:rPr>
          <w:sz w:val="28"/>
          <w:szCs w:val="28"/>
        </w:rPr>
        <w:t xml:space="preserve"> бюджетные деньги, население обеспечивали бесплатной водой</w:t>
      </w:r>
      <w:r>
        <w:rPr>
          <w:sz w:val="28"/>
          <w:szCs w:val="28"/>
        </w:rPr>
        <w:t>.  Т</w:t>
      </w:r>
      <w:r w:rsidRPr="00594CA3">
        <w:rPr>
          <w:sz w:val="28"/>
          <w:szCs w:val="28"/>
        </w:rPr>
        <w:t>акого 2015 году уже не будет. Несколько слов по газам</w:t>
      </w:r>
      <w:proofErr w:type="gramStart"/>
      <w:r w:rsidRPr="00594CA3">
        <w:rPr>
          <w:sz w:val="28"/>
          <w:szCs w:val="28"/>
        </w:rPr>
        <w:t xml:space="preserve"> ,</w:t>
      </w:r>
      <w:proofErr w:type="spellStart"/>
      <w:proofErr w:type="gramEnd"/>
      <w:r w:rsidRPr="00594CA3">
        <w:rPr>
          <w:sz w:val="28"/>
          <w:szCs w:val="28"/>
        </w:rPr>
        <w:t>электрообеспеченим</w:t>
      </w:r>
      <w:proofErr w:type="spellEnd"/>
      <w:r w:rsidRPr="00594CA3">
        <w:rPr>
          <w:sz w:val="28"/>
          <w:szCs w:val="28"/>
        </w:rPr>
        <w:t xml:space="preserve"> и их ремонта на 2015 год. В конце 2014 года произвели замену опор и линии электропередач по ул. Ленина и установили эк</w:t>
      </w:r>
      <w:r>
        <w:rPr>
          <w:sz w:val="28"/>
          <w:szCs w:val="28"/>
        </w:rPr>
        <w:t>ономические светильники. В 2015</w:t>
      </w:r>
      <w:r w:rsidRPr="00594CA3">
        <w:rPr>
          <w:sz w:val="28"/>
          <w:szCs w:val="28"/>
        </w:rPr>
        <w:t xml:space="preserve"> году БШ РЭС планирует произвести кап. </w:t>
      </w:r>
      <w:proofErr w:type="gramStart"/>
      <w:r w:rsidRPr="00594CA3">
        <w:rPr>
          <w:sz w:val="28"/>
          <w:szCs w:val="28"/>
        </w:rPr>
        <w:t>Ремонт ЛЭП по у. Мира, Революционная и Гагарина.</w:t>
      </w:r>
      <w:proofErr w:type="gramEnd"/>
      <w:r w:rsidRPr="00594CA3">
        <w:rPr>
          <w:sz w:val="28"/>
          <w:szCs w:val="28"/>
        </w:rPr>
        <w:t xml:space="preserve"> Будут установлены энергосберегающие светильники за бюджета СП. нА территории СП находится 2 объекта здравоохранения имеется</w:t>
      </w:r>
      <w:proofErr w:type="gramStart"/>
      <w:r w:rsidRPr="00594CA3">
        <w:rPr>
          <w:sz w:val="28"/>
          <w:szCs w:val="28"/>
        </w:rPr>
        <w:t xml:space="preserve"> ,</w:t>
      </w:r>
      <w:proofErr w:type="gramEnd"/>
      <w:r w:rsidRPr="00594CA3">
        <w:rPr>
          <w:sz w:val="28"/>
          <w:szCs w:val="28"/>
        </w:rPr>
        <w:t>д. Новая Муртаза  имеется ФАП, но уже 4 года не работает из-за отсутствия медперсонала. Молодежь не желает переехать на малые деревни. Медперсонал участковой больницы добросовестно относится к своим служебным обязанностям. Необходимыми продовольственными и промышленными товарами обслуживает население 5 магазинов- 1 райпо,4- частные магазины. На территории СП расположено средняя школа</w:t>
      </w:r>
      <w:proofErr w:type="gramStart"/>
      <w:r w:rsidRPr="00594CA3">
        <w:rPr>
          <w:sz w:val="28"/>
          <w:szCs w:val="28"/>
        </w:rPr>
        <w:t xml:space="preserve"> ,</w:t>
      </w:r>
      <w:proofErr w:type="gramEnd"/>
      <w:r w:rsidRPr="00594CA3">
        <w:rPr>
          <w:sz w:val="28"/>
          <w:szCs w:val="28"/>
        </w:rPr>
        <w:t xml:space="preserve">Новая </w:t>
      </w:r>
      <w:proofErr w:type="spellStart"/>
      <w:r w:rsidRPr="00594CA3">
        <w:rPr>
          <w:sz w:val="28"/>
          <w:szCs w:val="28"/>
        </w:rPr>
        <w:t>Муртазинская</w:t>
      </w:r>
      <w:proofErr w:type="spellEnd"/>
      <w:r w:rsidRPr="00594CA3">
        <w:rPr>
          <w:sz w:val="28"/>
          <w:szCs w:val="28"/>
        </w:rPr>
        <w:t xml:space="preserve"> начальная школа и 2 садика в</w:t>
      </w:r>
    </w:p>
    <w:p w:rsidR="000E0F7E" w:rsidRPr="00594CA3" w:rsidRDefault="000E0F7E">
      <w:pPr>
        <w:rPr>
          <w:sz w:val="28"/>
          <w:szCs w:val="28"/>
        </w:rPr>
      </w:pPr>
      <w:r w:rsidRPr="00594CA3">
        <w:rPr>
          <w:sz w:val="28"/>
          <w:szCs w:val="28"/>
        </w:rPr>
        <w:t xml:space="preserve"> с. </w:t>
      </w:r>
      <w:proofErr w:type="spellStart"/>
      <w:r w:rsidRPr="00594CA3">
        <w:rPr>
          <w:sz w:val="28"/>
          <w:szCs w:val="28"/>
        </w:rPr>
        <w:t>Старокалмашево</w:t>
      </w:r>
      <w:proofErr w:type="spellEnd"/>
      <w:r w:rsidRPr="00594CA3">
        <w:rPr>
          <w:sz w:val="28"/>
          <w:szCs w:val="28"/>
        </w:rPr>
        <w:t xml:space="preserve">. В школе обучается 198 </w:t>
      </w:r>
      <w:proofErr w:type="gramStart"/>
      <w:r w:rsidRPr="00594CA3">
        <w:rPr>
          <w:sz w:val="28"/>
          <w:szCs w:val="28"/>
        </w:rPr>
        <w:t>детей</w:t>
      </w:r>
      <w:proofErr w:type="gramEnd"/>
      <w:r w:rsidRPr="00594CA3">
        <w:rPr>
          <w:sz w:val="28"/>
          <w:szCs w:val="28"/>
        </w:rPr>
        <w:t xml:space="preserve"> и трудятся 43-работников. По программе доступная</w:t>
      </w:r>
      <w:r>
        <w:rPr>
          <w:sz w:val="28"/>
          <w:szCs w:val="28"/>
        </w:rPr>
        <w:t xml:space="preserve"> среда в школе произвели ремонт</w:t>
      </w:r>
      <w:r w:rsidRPr="00594CA3">
        <w:rPr>
          <w:sz w:val="28"/>
          <w:szCs w:val="28"/>
        </w:rPr>
        <w:t xml:space="preserve"> на сумму 2 млн. рублей. В детском садике №1 воспит</w:t>
      </w:r>
      <w:r>
        <w:rPr>
          <w:sz w:val="28"/>
          <w:szCs w:val="28"/>
        </w:rPr>
        <w:t xml:space="preserve">ываются </w:t>
      </w:r>
      <w:r w:rsidRPr="00594CA3">
        <w:rPr>
          <w:sz w:val="28"/>
          <w:szCs w:val="28"/>
        </w:rPr>
        <w:t xml:space="preserve"> 53 детей ,№2- 48.</w:t>
      </w:r>
    </w:p>
    <w:p w:rsidR="000E0F7E" w:rsidRDefault="000E0F7E">
      <w:pPr>
        <w:rPr>
          <w:sz w:val="28"/>
          <w:szCs w:val="28"/>
        </w:rPr>
      </w:pPr>
      <w:r w:rsidRPr="00594CA3">
        <w:rPr>
          <w:sz w:val="28"/>
          <w:szCs w:val="28"/>
        </w:rPr>
        <w:t xml:space="preserve">    Несколько слов о работе культурны</w:t>
      </w:r>
      <w:r>
        <w:rPr>
          <w:sz w:val="28"/>
          <w:szCs w:val="28"/>
        </w:rPr>
        <w:t xml:space="preserve">х учреждении 2014 году. Работают </w:t>
      </w:r>
      <w:r w:rsidRPr="00594CA3">
        <w:rPr>
          <w:sz w:val="28"/>
          <w:szCs w:val="28"/>
        </w:rPr>
        <w:t xml:space="preserve"> 5 работников культуры и 2 библиотекаря. 2014 год был объявлен годом культуры. Работники культуры вместе с населением организовали и пров</w:t>
      </w:r>
      <w:r>
        <w:rPr>
          <w:sz w:val="28"/>
          <w:szCs w:val="28"/>
        </w:rPr>
        <w:t xml:space="preserve">ели </w:t>
      </w:r>
      <w:r w:rsidRPr="00594CA3">
        <w:rPr>
          <w:sz w:val="28"/>
          <w:szCs w:val="28"/>
        </w:rPr>
        <w:t xml:space="preserve"> мероприятия посвященные году культуры </w:t>
      </w:r>
      <w:r>
        <w:rPr>
          <w:sz w:val="28"/>
          <w:szCs w:val="28"/>
        </w:rPr>
        <w:t>.</w:t>
      </w:r>
      <w:r w:rsidRPr="00594CA3">
        <w:rPr>
          <w:sz w:val="28"/>
          <w:szCs w:val="28"/>
        </w:rPr>
        <w:t>2014 году был завершен строительство клуба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овая Муртаза </w:t>
      </w:r>
      <w:r w:rsidRPr="00594CA3">
        <w:rPr>
          <w:sz w:val="28"/>
          <w:szCs w:val="28"/>
        </w:rPr>
        <w:t xml:space="preserve">на сумму 1,5 млн. рублей. 30 августа 2014 года провели торжественное открытие клуба и в этот же день приняли Республиканскую эстафету Года культуры, и </w:t>
      </w:r>
      <w:r>
        <w:rPr>
          <w:sz w:val="28"/>
          <w:szCs w:val="28"/>
        </w:rPr>
        <w:t xml:space="preserve"> провели </w:t>
      </w:r>
      <w:r w:rsidRPr="00594CA3">
        <w:rPr>
          <w:sz w:val="28"/>
          <w:szCs w:val="28"/>
        </w:rPr>
        <w:t xml:space="preserve">200 </w:t>
      </w:r>
      <w:r>
        <w:rPr>
          <w:sz w:val="28"/>
          <w:szCs w:val="28"/>
        </w:rPr>
        <w:t>-</w:t>
      </w:r>
      <w:proofErr w:type="spellStart"/>
      <w:r w:rsidRPr="00594CA3">
        <w:rPr>
          <w:sz w:val="28"/>
          <w:szCs w:val="28"/>
        </w:rPr>
        <w:t>летие</w:t>
      </w:r>
      <w:proofErr w:type="spellEnd"/>
      <w:r w:rsidRPr="00594CA3">
        <w:rPr>
          <w:sz w:val="28"/>
          <w:szCs w:val="28"/>
        </w:rPr>
        <w:t xml:space="preserve"> д. Новая Муртаза. Такой прекрасный </w:t>
      </w:r>
      <w:r>
        <w:rPr>
          <w:sz w:val="28"/>
          <w:szCs w:val="28"/>
        </w:rPr>
        <w:t xml:space="preserve">и красивый </w:t>
      </w:r>
      <w:r w:rsidRPr="00594CA3">
        <w:rPr>
          <w:sz w:val="28"/>
          <w:szCs w:val="28"/>
        </w:rPr>
        <w:t>клуб был построен по просьбе жителей Н</w:t>
      </w:r>
      <w:proofErr w:type="gramStart"/>
      <w:r w:rsidRPr="00594CA3">
        <w:rPr>
          <w:sz w:val="28"/>
          <w:szCs w:val="28"/>
        </w:rPr>
        <w:t xml:space="preserve"> .</w:t>
      </w:r>
      <w:proofErr w:type="gramEnd"/>
      <w:r w:rsidRPr="00594CA3">
        <w:rPr>
          <w:sz w:val="28"/>
          <w:szCs w:val="28"/>
        </w:rPr>
        <w:t>Муртаза . Спас</w:t>
      </w:r>
      <w:r>
        <w:rPr>
          <w:sz w:val="28"/>
          <w:szCs w:val="28"/>
        </w:rPr>
        <w:t>ибо Главе района Юсупову Р. С. То, ч</w:t>
      </w:r>
      <w:r w:rsidRPr="00594CA3">
        <w:rPr>
          <w:sz w:val="28"/>
          <w:szCs w:val="28"/>
        </w:rPr>
        <w:t xml:space="preserve">то он исполнил большую просьбу жителей этой деревни. </w:t>
      </w:r>
    </w:p>
    <w:p w:rsidR="000E0F7E" w:rsidRDefault="000E0F7E">
      <w:pPr>
        <w:rPr>
          <w:sz w:val="28"/>
          <w:szCs w:val="28"/>
        </w:rPr>
      </w:pPr>
      <w:r w:rsidRPr="00594CA3">
        <w:rPr>
          <w:sz w:val="28"/>
          <w:szCs w:val="28"/>
        </w:rPr>
        <w:lastRenderedPageBreak/>
        <w:t xml:space="preserve">Участвуем во всех мероприятиях проводимые в районе и сами проводим соревнования по волейболу, футболу, лыжные гонки  и другие спортивные мероприятия. Спонсорскую помощь оказывает « </w:t>
      </w:r>
      <w:proofErr w:type="spellStart"/>
      <w:r w:rsidRPr="00594CA3">
        <w:rPr>
          <w:sz w:val="28"/>
          <w:szCs w:val="28"/>
        </w:rPr>
        <w:t>СпК</w:t>
      </w:r>
      <w:proofErr w:type="spellEnd"/>
      <w:r w:rsidRPr="00594CA3">
        <w:rPr>
          <w:sz w:val="28"/>
          <w:szCs w:val="28"/>
        </w:rPr>
        <w:t>»</w:t>
      </w:r>
      <w:proofErr w:type="gramStart"/>
      <w:r w:rsidRPr="00594CA3">
        <w:rPr>
          <w:sz w:val="28"/>
          <w:szCs w:val="28"/>
        </w:rPr>
        <w:t xml:space="preserve"> ,</w:t>
      </w:r>
      <w:proofErr w:type="gramEnd"/>
      <w:r w:rsidRPr="00594CA3">
        <w:rPr>
          <w:sz w:val="28"/>
          <w:szCs w:val="28"/>
        </w:rPr>
        <w:t xml:space="preserve"> «Жилком сервис»,ИП Юсупов, </w:t>
      </w:r>
      <w:proofErr w:type="spellStart"/>
      <w:r w:rsidRPr="00594CA3">
        <w:rPr>
          <w:sz w:val="28"/>
          <w:szCs w:val="28"/>
        </w:rPr>
        <w:t>ХазиевР</w:t>
      </w:r>
      <w:proofErr w:type="spellEnd"/>
      <w:r w:rsidRPr="00594CA3">
        <w:rPr>
          <w:sz w:val="28"/>
          <w:szCs w:val="28"/>
        </w:rPr>
        <w:t xml:space="preserve">.  ,Карасева. </w:t>
      </w:r>
    </w:p>
    <w:p w:rsidR="000E0F7E" w:rsidRPr="00594CA3" w:rsidRDefault="000E0F7E">
      <w:pPr>
        <w:rPr>
          <w:sz w:val="28"/>
          <w:szCs w:val="28"/>
        </w:rPr>
      </w:pPr>
      <w:r w:rsidRPr="001A1944">
        <w:rPr>
          <w:b/>
          <w:sz w:val="28"/>
          <w:szCs w:val="28"/>
          <w:u w:val="single"/>
        </w:rPr>
        <w:t>Пожарная безопасность</w:t>
      </w:r>
      <w:r w:rsidRPr="00594CA3">
        <w:rPr>
          <w:sz w:val="28"/>
          <w:szCs w:val="28"/>
        </w:rPr>
        <w:t xml:space="preserve"> – очень важный вопрос. К </w:t>
      </w:r>
      <w:proofErr w:type="gramStart"/>
      <w:r w:rsidRPr="00594CA3">
        <w:rPr>
          <w:sz w:val="28"/>
          <w:szCs w:val="28"/>
        </w:rPr>
        <w:t>сожалению</w:t>
      </w:r>
      <w:proofErr w:type="gramEnd"/>
      <w:r w:rsidRPr="00594CA3">
        <w:rPr>
          <w:sz w:val="28"/>
          <w:szCs w:val="28"/>
        </w:rPr>
        <w:t xml:space="preserve"> в 2014 году у нас был 1 пожар, сгорела баня по ул. Гагарина. В 2012-2013 годах было 2 и 3 пожара и с одним трупом. Имеется пожарная машина ЗИЛ-130 .Она находится в теплом боксе. Это дает возможность своевременно выехать на тушение пожара. В 2015 году 1 раз выехали в с. Чекмагуш для тушения пожара по ул. </w:t>
      </w:r>
      <w:proofErr w:type="gramStart"/>
      <w:r w:rsidRPr="00594CA3">
        <w:rPr>
          <w:sz w:val="28"/>
          <w:szCs w:val="28"/>
        </w:rPr>
        <w:t>Лесопарковая</w:t>
      </w:r>
      <w:proofErr w:type="gramEnd"/>
      <w:r w:rsidRPr="00594CA3">
        <w:rPr>
          <w:sz w:val="28"/>
          <w:szCs w:val="28"/>
        </w:rPr>
        <w:t>. Проводим  подворный обход и выписываем предупреждение наиболее пожароопасным домам.</w:t>
      </w:r>
    </w:p>
    <w:p w:rsidR="000E0F7E" w:rsidRPr="00594CA3" w:rsidRDefault="000E0F7E">
      <w:pPr>
        <w:rPr>
          <w:sz w:val="28"/>
          <w:szCs w:val="28"/>
        </w:rPr>
      </w:pPr>
      <w:r w:rsidRPr="00594CA3">
        <w:rPr>
          <w:sz w:val="28"/>
          <w:szCs w:val="28"/>
        </w:rPr>
        <w:t xml:space="preserve">  </w:t>
      </w:r>
      <w:r w:rsidRPr="001A1944">
        <w:rPr>
          <w:b/>
          <w:sz w:val="28"/>
          <w:szCs w:val="28"/>
          <w:u w:val="single"/>
        </w:rPr>
        <w:t>Базовой отраслью было и остается сельскохозяйственное производство</w:t>
      </w:r>
      <w:proofErr w:type="gramStart"/>
      <w:r w:rsidRPr="00594CA3">
        <w:rPr>
          <w:sz w:val="28"/>
          <w:szCs w:val="28"/>
        </w:rPr>
        <w:t xml:space="preserve"> .</w:t>
      </w:r>
      <w:proofErr w:type="gramEnd"/>
      <w:r w:rsidRPr="00594CA3">
        <w:rPr>
          <w:sz w:val="28"/>
          <w:szCs w:val="28"/>
        </w:rPr>
        <w:t>В нашем сельском поселении действует СПК « Октябрь» и одна бригада СПК « Алга» .</w:t>
      </w:r>
    </w:p>
    <w:p w:rsidR="000E0F7E" w:rsidRPr="00594CA3" w:rsidRDefault="000E0F7E">
      <w:pPr>
        <w:rPr>
          <w:sz w:val="28"/>
          <w:szCs w:val="28"/>
        </w:rPr>
      </w:pPr>
      <w:r w:rsidRPr="00594CA3">
        <w:rPr>
          <w:sz w:val="28"/>
          <w:szCs w:val="28"/>
        </w:rPr>
        <w:t>НПС « Чекмагуш»</w:t>
      </w:r>
      <w:proofErr w:type="gramStart"/>
      <w:r w:rsidRPr="00594CA3">
        <w:rPr>
          <w:sz w:val="28"/>
          <w:szCs w:val="28"/>
        </w:rPr>
        <w:t xml:space="preserve"> ,</w:t>
      </w:r>
      <w:proofErr w:type="gramEnd"/>
      <w:r w:rsidRPr="00594CA3">
        <w:rPr>
          <w:sz w:val="28"/>
          <w:szCs w:val="28"/>
        </w:rPr>
        <w:t xml:space="preserve">ППН « Чекмагушнефть» ,УПТУС- эти самые предприятия. По существу они и определяли экономику муниципального образования. </w:t>
      </w:r>
    </w:p>
    <w:p w:rsidR="000E0F7E" w:rsidRPr="00594CA3" w:rsidRDefault="000E0F7E">
      <w:pPr>
        <w:rPr>
          <w:sz w:val="28"/>
          <w:szCs w:val="28"/>
        </w:rPr>
      </w:pPr>
      <w:proofErr w:type="spellStart"/>
      <w:r w:rsidRPr="00594CA3">
        <w:rPr>
          <w:sz w:val="28"/>
          <w:szCs w:val="28"/>
        </w:rPr>
        <w:t>Финансо</w:t>
      </w:r>
      <w:proofErr w:type="spellEnd"/>
      <w:r w:rsidRPr="00594CA3">
        <w:rPr>
          <w:sz w:val="28"/>
          <w:szCs w:val="28"/>
        </w:rPr>
        <w:t xml:space="preserve">- экономические показатели СПК « Октябрь» ежегодно улучшается . По программе « 500 ферм» ремонтируется и переоборудуется коровники, приобретается техника. Площадь сельхозугодий на данный год </w:t>
      </w:r>
      <w:smartTag w:uri="urn:schemas-microsoft-com:office:smarttags" w:element="metricconverter">
        <w:smartTagPr>
          <w:attr w:name="ProductID" w:val="6528 га"/>
        </w:smartTagPr>
        <w:r w:rsidRPr="00594CA3">
          <w:rPr>
            <w:sz w:val="28"/>
            <w:szCs w:val="28"/>
          </w:rPr>
          <w:t>6528 га</w:t>
        </w:r>
      </w:smartTag>
      <w:r w:rsidRPr="00594CA3">
        <w:rPr>
          <w:sz w:val="28"/>
          <w:szCs w:val="28"/>
        </w:rPr>
        <w:t xml:space="preserve">.2013-42985ц-2014год-53862 </w:t>
      </w:r>
      <w:proofErr w:type="spellStart"/>
      <w:r w:rsidRPr="00594CA3">
        <w:rPr>
          <w:sz w:val="28"/>
          <w:szCs w:val="28"/>
        </w:rPr>
        <w:t>ц</w:t>
      </w:r>
      <w:proofErr w:type="spellEnd"/>
      <w:r w:rsidRPr="00594CA3">
        <w:rPr>
          <w:sz w:val="28"/>
          <w:szCs w:val="28"/>
        </w:rPr>
        <w:t>. Средняя урожайность зерновых культур 2013году-16,8,2014-20,1ц</w:t>
      </w:r>
      <w:proofErr w:type="gramStart"/>
      <w:r w:rsidRPr="00594CA3">
        <w:rPr>
          <w:sz w:val="28"/>
          <w:szCs w:val="28"/>
        </w:rPr>
        <w:t>.И</w:t>
      </w:r>
      <w:proofErr w:type="gramEnd"/>
      <w:r w:rsidRPr="00594CA3">
        <w:rPr>
          <w:sz w:val="28"/>
          <w:szCs w:val="28"/>
        </w:rPr>
        <w:t>дет увеличение поголовья скота. Производство молока 2013 году- 28564ц,2014 – 32022ц. Увеличивается среднемесячная зарплата 2012 – 10890руб,</w:t>
      </w:r>
      <w:r>
        <w:rPr>
          <w:sz w:val="28"/>
          <w:szCs w:val="28"/>
        </w:rPr>
        <w:t xml:space="preserve"> </w:t>
      </w:r>
      <w:r w:rsidRPr="00594CA3">
        <w:rPr>
          <w:sz w:val="28"/>
          <w:szCs w:val="28"/>
        </w:rPr>
        <w:t>2014году- 14175 рублей.</w:t>
      </w:r>
    </w:p>
    <w:p w:rsidR="000E0F7E" w:rsidRPr="00594CA3" w:rsidRDefault="000E0F7E">
      <w:pPr>
        <w:rPr>
          <w:sz w:val="28"/>
          <w:szCs w:val="28"/>
        </w:rPr>
      </w:pPr>
      <w:r w:rsidRPr="00594CA3">
        <w:rPr>
          <w:sz w:val="28"/>
          <w:szCs w:val="28"/>
        </w:rPr>
        <w:t xml:space="preserve">На территории СП  функционирует 8 кладбища – 1 </w:t>
      </w:r>
      <w:proofErr w:type="gramStart"/>
      <w:r w:rsidRPr="00594CA3">
        <w:rPr>
          <w:sz w:val="28"/>
          <w:szCs w:val="28"/>
        </w:rPr>
        <w:t>закрыт</w:t>
      </w:r>
      <w:proofErr w:type="gramEnd"/>
      <w:r w:rsidRPr="00594CA3">
        <w:rPr>
          <w:sz w:val="28"/>
          <w:szCs w:val="28"/>
        </w:rPr>
        <w:t xml:space="preserve">. </w:t>
      </w:r>
      <w:proofErr w:type="spellStart"/>
      <w:r w:rsidRPr="00594CA3">
        <w:rPr>
          <w:sz w:val="28"/>
          <w:szCs w:val="28"/>
        </w:rPr>
        <w:t>Весенн</w:t>
      </w:r>
      <w:proofErr w:type="gramStart"/>
      <w:r w:rsidRPr="00594CA3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летний период  </w:t>
      </w:r>
      <w:r w:rsidRPr="00594CA3">
        <w:rPr>
          <w:sz w:val="28"/>
          <w:szCs w:val="28"/>
        </w:rPr>
        <w:t>действующие кладбища были очищены от мусора, деревьев. Организовали субботники.</w:t>
      </w:r>
    </w:p>
    <w:p w:rsidR="000E0F7E" w:rsidRPr="00594CA3" w:rsidRDefault="000E0F7E">
      <w:pPr>
        <w:rPr>
          <w:sz w:val="28"/>
          <w:szCs w:val="28"/>
        </w:rPr>
      </w:pPr>
      <w:r w:rsidRPr="00594CA3">
        <w:rPr>
          <w:sz w:val="28"/>
          <w:szCs w:val="28"/>
        </w:rPr>
        <w:t>Материалы для ремонта кладбища №3,</w:t>
      </w:r>
      <w:r>
        <w:rPr>
          <w:sz w:val="28"/>
          <w:szCs w:val="28"/>
        </w:rPr>
        <w:t xml:space="preserve"> </w:t>
      </w:r>
      <w:r w:rsidRPr="00594CA3">
        <w:rPr>
          <w:sz w:val="28"/>
          <w:szCs w:val="28"/>
        </w:rPr>
        <w:t>дороги – приобретено материалов на 250 т. рублей. Сделана дорога Новая Муртаза – 3 к</w:t>
      </w:r>
      <w:proofErr w:type="gramStart"/>
      <w:r w:rsidRPr="00594CA3">
        <w:rPr>
          <w:sz w:val="28"/>
          <w:szCs w:val="28"/>
        </w:rPr>
        <w:t>м-</w:t>
      </w:r>
      <w:proofErr w:type="gramEnd"/>
      <w:r w:rsidRPr="00594CA3">
        <w:rPr>
          <w:sz w:val="28"/>
          <w:szCs w:val="28"/>
        </w:rPr>
        <w:t xml:space="preserve"> ул. Бакаева .</w:t>
      </w:r>
    </w:p>
    <w:p w:rsidR="000E0F7E" w:rsidRPr="00594CA3" w:rsidRDefault="000E0F7E">
      <w:pPr>
        <w:rPr>
          <w:sz w:val="28"/>
          <w:szCs w:val="28"/>
        </w:rPr>
      </w:pPr>
      <w:r w:rsidRPr="00594CA3">
        <w:rPr>
          <w:sz w:val="28"/>
          <w:szCs w:val="28"/>
        </w:rPr>
        <w:t xml:space="preserve">    Работа Администрации СП по решению вопросов местного значения осуществляется в постоянном взаимодействии с депутатами сельского совета, с Администрацией района, жителями СП, руководителями организации, учреждении, расположенных на территории СП, индивидуальными  предпринимателями. Все мы понимаем</w:t>
      </w:r>
      <w:proofErr w:type="gramStart"/>
      <w:r w:rsidRPr="00594CA3">
        <w:rPr>
          <w:sz w:val="28"/>
          <w:szCs w:val="28"/>
        </w:rPr>
        <w:t xml:space="preserve"> ,</w:t>
      </w:r>
      <w:proofErr w:type="gramEnd"/>
      <w:r w:rsidRPr="00594CA3">
        <w:rPr>
          <w:sz w:val="28"/>
          <w:szCs w:val="28"/>
        </w:rPr>
        <w:t xml:space="preserve">что есть </w:t>
      </w:r>
      <w:r w:rsidRPr="00594CA3">
        <w:rPr>
          <w:sz w:val="28"/>
          <w:szCs w:val="28"/>
        </w:rPr>
        <w:lastRenderedPageBreak/>
        <w:t>вопросы ,которые можно решить сегодня и сейчас, а есть вопросы, которые требуют долговременной перспективы, но работа Администрации и всех тех ,кто работает в поселении, будет направлена на решение одной задачи- сделать СП лучшим.</w:t>
      </w:r>
    </w:p>
    <w:p w:rsidR="000E0F7E" w:rsidRPr="00594CA3" w:rsidRDefault="000E0F7E">
      <w:pPr>
        <w:rPr>
          <w:sz w:val="28"/>
          <w:szCs w:val="28"/>
        </w:rPr>
      </w:pPr>
      <w:r w:rsidRPr="00594CA3">
        <w:rPr>
          <w:sz w:val="28"/>
          <w:szCs w:val="28"/>
        </w:rPr>
        <w:t>В заключении хотелось бы пожелать всем дальнейшей совместной плодотворной работы и дальнейших успехов в нашем общем деле на благо жителей сельского поселения.</w:t>
      </w:r>
    </w:p>
    <w:sectPr w:rsidR="000E0F7E" w:rsidRPr="00594CA3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E67"/>
    <w:rsid w:val="000E0F7E"/>
    <w:rsid w:val="001A1944"/>
    <w:rsid w:val="00272854"/>
    <w:rsid w:val="00286E99"/>
    <w:rsid w:val="0039418D"/>
    <w:rsid w:val="00464E67"/>
    <w:rsid w:val="004974B5"/>
    <w:rsid w:val="005556BB"/>
    <w:rsid w:val="00594CA3"/>
    <w:rsid w:val="0062077A"/>
    <w:rsid w:val="007B2E3D"/>
    <w:rsid w:val="008212A7"/>
    <w:rsid w:val="008F23B0"/>
    <w:rsid w:val="0092493F"/>
    <w:rsid w:val="00974C1D"/>
    <w:rsid w:val="00AB4F82"/>
    <w:rsid w:val="00B15910"/>
    <w:rsid w:val="00B47CF0"/>
    <w:rsid w:val="00BF6C2E"/>
    <w:rsid w:val="00C212CA"/>
    <w:rsid w:val="00C90B69"/>
    <w:rsid w:val="00D23BF2"/>
    <w:rsid w:val="00D33CC0"/>
    <w:rsid w:val="00D65983"/>
    <w:rsid w:val="00EE2113"/>
    <w:rsid w:val="00F116A2"/>
    <w:rsid w:val="00F5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906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6</cp:revision>
  <cp:lastPrinted>2015-02-04T07:14:00Z</cp:lastPrinted>
  <dcterms:created xsi:type="dcterms:W3CDTF">2015-02-04T04:19:00Z</dcterms:created>
  <dcterms:modified xsi:type="dcterms:W3CDTF">2015-02-05T05:32:00Z</dcterms:modified>
</cp:coreProperties>
</file>